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D7" w:rsidRDefault="006F1099" w:rsidP="006F10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099">
        <w:rPr>
          <w:rFonts w:ascii="Times New Roman" w:hAnsi="Times New Roman" w:cs="Times New Roman"/>
          <w:b/>
          <w:sz w:val="28"/>
          <w:szCs w:val="28"/>
        </w:rPr>
        <w:t>Информация о приказа</w:t>
      </w:r>
      <w:r w:rsidR="0039668E">
        <w:rPr>
          <w:rFonts w:ascii="Times New Roman" w:hAnsi="Times New Roman" w:cs="Times New Roman"/>
          <w:b/>
          <w:sz w:val="28"/>
          <w:szCs w:val="28"/>
        </w:rPr>
        <w:t xml:space="preserve">х </w:t>
      </w:r>
      <w:r w:rsidR="002F423F">
        <w:rPr>
          <w:rFonts w:ascii="Times New Roman" w:hAnsi="Times New Roman" w:cs="Times New Roman"/>
          <w:b/>
          <w:sz w:val="28"/>
          <w:szCs w:val="28"/>
        </w:rPr>
        <w:t>д</w:t>
      </w:r>
      <w:r w:rsidR="00E00CD7">
        <w:rPr>
          <w:rFonts w:ascii="Times New Roman" w:hAnsi="Times New Roman" w:cs="Times New Roman"/>
          <w:b/>
          <w:sz w:val="28"/>
          <w:szCs w:val="28"/>
        </w:rPr>
        <w:t>вижения воспитанников за сентябрь</w:t>
      </w:r>
      <w:r w:rsidR="002D569C">
        <w:rPr>
          <w:rFonts w:ascii="Times New Roman" w:hAnsi="Times New Roman" w:cs="Times New Roman"/>
          <w:b/>
          <w:sz w:val="28"/>
          <w:szCs w:val="28"/>
        </w:rPr>
        <w:t xml:space="preserve"> 2020 </w:t>
      </w:r>
      <w:r w:rsidRPr="006F1099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3119"/>
        <w:gridCol w:w="3543"/>
        <w:gridCol w:w="2268"/>
      </w:tblGrid>
      <w:tr w:rsidR="009E42AD" w:rsidTr="00D81F6E">
        <w:tc>
          <w:tcPr>
            <w:tcW w:w="1560" w:type="dxa"/>
          </w:tcPr>
          <w:p w:rsidR="006F1099" w:rsidRDefault="006F1099" w:rsidP="006F1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6F1099" w:rsidRDefault="006F1099" w:rsidP="006F1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приказа</w:t>
            </w:r>
          </w:p>
        </w:tc>
        <w:tc>
          <w:tcPr>
            <w:tcW w:w="3119" w:type="dxa"/>
          </w:tcPr>
          <w:p w:rsidR="006F1099" w:rsidRDefault="009E42AD" w:rsidP="006F1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</w:t>
            </w:r>
            <w:r w:rsidR="006F10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приказ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3543" w:type="dxa"/>
          </w:tcPr>
          <w:p w:rsidR="006F1099" w:rsidRDefault="006F1099" w:rsidP="006F1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268" w:type="dxa"/>
          </w:tcPr>
          <w:p w:rsidR="006F1099" w:rsidRDefault="006F1099" w:rsidP="006F1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воспитанников</w:t>
            </w:r>
          </w:p>
        </w:tc>
      </w:tr>
      <w:tr w:rsidR="009E42AD" w:rsidTr="00D81F6E">
        <w:tc>
          <w:tcPr>
            <w:tcW w:w="1560" w:type="dxa"/>
          </w:tcPr>
          <w:p w:rsidR="006F1099" w:rsidRPr="00AA6D87" w:rsidRDefault="00E00CD7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  <w:r w:rsidR="0049580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119" w:type="dxa"/>
          </w:tcPr>
          <w:p w:rsidR="00361701" w:rsidRPr="006F1099" w:rsidRDefault="00E00CD7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№136-Д о зачислении</w:t>
            </w:r>
          </w:p>
        </w:tc>
        <w:tc>
          <w:tcPr>
            <w:tcW w:w="3543" w:type="dxa"/>
          </w:tcPr>
          <w:p w:rsidR="0049580A" w:rsidRDefault="00E00CD7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0755BA">
              <w:rPr>
                <w:rFonts w:ascii="Times New Roman" w:hAnsi="Times New Roman" w:cs="Times New Roman"/>
                <w:sz w:val="28"/>
                <w:szCs w:val="28"/>
              </w:rPr>
              <w:t xml:space="preserve"> вторая </w:t>
            </w:r>
            <w:proofErr w:type="spellStart"/>
            <w:r w:rsidR="000755BA">
              <w:rPr>
                <w:rFonts w:ascii="Times New Roman" w:hAnsi="Times New Roman" w:cs="Times New Roman"/>
                <w:sz w:val="28"/>
                <w:szCs w:val="28"/>
              </w:rPr>
              <w:t>ран</w:t>
            </w:r>
            <w:proofErr w:type="gramStart"/>
            <w:r w:rsidR="000755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81F6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D81F6E">
              <w:rPr>
                <w:rFonts w:ascii="Times New Roman" w:hAnsi="Times New Roman" w:cs="Times New Roman"/>
                <w:sz w:val="28"/>
                <w:szCs w:val="28"/>
              </w:rPr>
              <w:t>озраста</w:t>
            </w:r>
            <w:proofErr w:type="spellEnd"/>
          </w:p>
          <w:p w:rsidR="00E00CD7" w:rsidRDefault="00E00CD7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1F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81F6E">
              <w:rPr>
                <w:rFonts w:ascii="Times New Roman" w:hAnsi="Times New Roman" w:cs="Times New Roman"/>
                <w:sz w:val="28"/>
                <w:szCs w:val="28"/>
              </w:rPr>
              <w:t>гкп</w:t>
            </w:r>
            <w:proofErr w:type="spellEnd"/>
            <w:r w:rsidR="00D81F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81F6E">
              <w:rPr>
                <w:rFonts w:ascii="Times New Roman" w:hAnsi="Times New Roman" w:cs="Times New Roman"/>
                <w:sz w:val="28"/>
                <w:szCs w:val="28"/>
              </w:rPr>
              <w:t>смеш</w:t>
            </w:r>
            <w:proofErr w:type="gramStart"/>
            <w:r w:rsidR="00D81F6E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="00D81F6E">
              <w:rPr>
                <w:rFonts w:ascii="Times New Roman" w:hAnsi="Times New Roman" w:cs="Times New Roman"/>
                <w:sz w:val="28"/>
                <w:szCs w:val="28"/>
              </w:rPr>
              <w:t>ошкольная</w:t>
            </w:r>
            <w:proofErr w:type="spellEnd"/>
          </w:p>
          <w:p w:rsidR="00E00CD7" w:rsidRPr="009E42AD" w:rsidRDefault="00E00CD7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0755BA">
              <w:rPr>
                <w:rFonts w:ascii="Times New Roman" w:hAnsi="Times New Roman" w:cs="Times New Roman"/>
                <w:sz w:val="28"/>
                <w:szCs w:val="28"/>
              </w:rPr>
              <w:t xml:space="preserve"> вторая </w:t>
            </w:r>
            <w:proofErr w:type="spellStart"/>
            <w:r w:rsidR="000755BA">
              <w:rPr>
                <w:rFonts w:ascii="Times New Roman" w:hAnsi="Times New Roman" w:cs="Times New Roman"/>
                <w:sz w:val="28"/>
                <w:szCs w:val="28"/>
              </w:rPr>
              <w:t>ран</w:t>
            </w:r>
            <w:proofErr w:type="gramStart"/>
            <w:r w:rsidR="000755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81F6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D81F6E">
              <w:rPr>
                <w:rFonts w:ascii="Times New Roman" w:hAnsi="Times New Roman" w:cs="Times New Roman"/>
                <w:sz w:val="28"/>
                <w:szCs w:val="28"/>
              </w:rPr>
              <w:t>озраста</w:t>
            </w:r>
            <w:proofErr w:type="spellEnd"/>
          </w:p>
        </w:tc>
        <w:tc>
          <w:tcPr>
            <w:tcW w:w="2268" w:type="dxa"/>
          </w:tcPr>
          <w:p w:rsidR="00E00CD7" w:rsidRDefault="00E00CD7" w:rsidP="00E00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00CD7" w:rsidRDefault="00E00CD7" w:rsidP="00E00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9580A" w:rsidRPr="006F1099" w:rsidRDefault="00E00CD7" w:rsidP="00E00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42AD" w:rsidTr="00D81F6E">
        <w:tc>
          <w:tcPr>
            <w:tcW w:w="1560" w:type="dxa"/>
          </w:tcPr>
          <w:p w:rsidR="006F1099" w:rsidRPr="006F1099" w:rsidRDefault="00E00CD7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02.09.2020</w:t>
            </w:r>
          </w:p>
        </w:tc>
        <w:tc>
          <w:tcPr>
            <w:tcW w:w="3119" w:type="dxa"/>
          </w:tcPr>
          <w:p w:rsidR="00AE6019" w:rsidRPr="006F1099" w:rsidRDefault="00E00CD7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№137-Д о выбытии</w:t>
            </w:r>
          </w:p>
        </w:tc>
        <w:tc>
          <w:tcPr>
            <w:tcW w:w="3543" w:type="dxa"/>
          </w:tcPr>
          <w:p w:rsidR="0049580A" w:rsidRDefault="00E00CD7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F41E85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подготовительная</w:t>
            </w:r>
          </w:p>
          <w:p w:rsidR="00E00CD7" w:rsidRPr="006F1099" w:rsidRDefault="00E00CD7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41E85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подготовительная</w:t>
            </w:r>
          </w:p>
        </w:tc>
        <w:tc>
          <w:tcPr>
            <w:tcW w:w="2268" w:type="dxa"/>
          </w:tcPr>
          <w:p w:rsidR="0049580A" w:rsidRDefault="00E00CD7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00CD7" w:rsidRPr="006F1099" w:rsidRDefault="00E00CD7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0CD7" w:rsidTr="00D81F6E">
        <w:tc>
          <w:tcPr>
            <w:tcW w:w="1560" w:type="dxa"/>
          </w:tcPr>
          <w:p w:rsidR="00E00CD7" w:rsidRDefault="00E00CD7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03.09.2020</w:t>
            </w:r>
          </w:p>
        </w:tc>
        <w:tc>
          <w:tcPr>
            <w:tcW w:w="3119" w:type="dxa"/>
          </w:tcPr>
          <w:p w:rsidR="00E00CD7" w:rsidRDefault="00E00CD7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№138-Д о зачислении</w:t>
            </w:r>
          </w:p>
        </w:tc>
        <w:tc>
          <w:tcPr>
            <w:tcW w:w="3543" w:type="dxa"/>
          </w:tcPr>
          <w:p w:rsidR="00E00CD7" w:rsidRDefault="00E00CD7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B675F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подготовительная</w:t>
            </w:r>
          </w:p>
          <w:p w:rsidR="00E00CD7" w:rsidRDefault="00E00CD7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B675F">
              <w:rPr>
                <w:rFonts w:ascii="Times New Roman" w:hAnsi="Times New Roman" w:cs="Times New Roman"/>
                <w:sz w:val="28"/>
                <w:szCs w:val="28"/>
              </w:rPr>
              <w:t xml:space="preserve"> старшая</w:t>
            </w:r>
          </w:p>
          <w:p w:rsidR="00E00CD7" w:rsidRDefault="00E00CD7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B675F">
              <w:rPr>
                <w:rFonts w:ascii="Times New Roman" w:hAnsi="Times New Roman" w:cs="Times New Roman"/>
                <w:sz w:val="28"/>
                <w:szCs w:val="28"/>
              </w:rPr>
              <w:t xml:space="preserve"> средняя</w:t>
            </w:r>
          </w:p>
          <w:p w:rsidR="00E00CD7" w:rsidRDefault="00E00CD7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B675F">
              <w:rPr>
                <w:rFonts w:ascii="Times New Roman" w:hAnsi="Times New Roman" w:cs="Times New Roman"/>
                <w:sz w:val="28"/>
                <w:szCs w:val="28"/>
              </w:rPr>
              <w:t xml:space="preserve"> средняя</w:t>
            </w:r>
          </w:p>
        </w:tc>
        <w:tc>
          <w:tcPr>
            <w:tcW w:w="2268" w:type="dxa"/>
          </w:tcPr>
          <w:p w:rsidR="00E00CD7" w:rsidRDefault="00E00CD7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00CD7" w:rsidRDefault="00E00CD7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00CD7" w:rsidRDefault="00E00CD7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00CD7" w:rsidRDefault="00E00CD7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0CD7" w:rsidTr="00D81F6E">
        <w:tc>
          <w:tcPr>
            <w:tcW w:w="1560" w:type="dxa"/>
          </w:tcPr>
          <w:p w:rsidR="00E00CD7" w:rsidRDefault="00E00CD7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07.09.2020</w:t>
            </w:r>
          </w:p>
        </w:tc>
        <w:tc>
          <w:tcPr>
            <w:tcW w:w="3119" w:type="dxa"/>
          </w:tcPr>
          <w:p w:rsidR="00E00CD7" w:rsidRDefault="00E00CD7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№140-Д о зачислении</w:t>
            </w:r>
          </w:p>
        </w:tc>
        <w:tc>
          <w:tcPr>
            <w:tcW w:w="3543" w:type="dxa"/>
          </w:tcPr>
          <w:p w:rsidR="00E00CD7" w:rsidRDefault="00E00CD7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B675F">
              <w:rPr>
                <w:rFonts w:ascii="Times New Roman" w:hAnsi="Times New Roman" w:cs="Times New Roman"/>
                <w:sz w:val="28"/>
                <w:szCs w:val="28"/>
              </w:rPr>
              <w:t xml:space="preserve"> средняя</w:t>
            </w:r>
          </w:p>
          <w:p w:rsidR="00E00CD7" w:rsidRDefault="00E00CD7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675F">
              <w:rPr>
                <w:rFonts w:ascii="Times New Roman" w:hAnsi="Times New Roman" w:cs="Times New Roman"/>
                <w:sz w:val="28"/>
                <w:szCs w:val="28"/>
              </w:rPr>
              <w:t xml:space="preserve">гкп вторая </w:t>
            </w:r>
            <w:proofErr w:type="spellStart"/>
            <w:r w:rsidR="004B675F">
              <w:rPr>
                <w:rFonts w:ascii="Times New Roman" w:hAnsi="Times New Roman" w:cs="Times New Roman"/>
                <w:sz w:val="28"/>
                <w:szCs w:val="28"/>
              </w:rPr>
              <w:t>ран</w:t>
            </w:r>
            <w:proofErr w:type="gramStart"/>
            <w:r w:rsidR="004B675F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4B675F">
              <w:rPr>
                <w:rFonts w:ascii="Times New Roman" w:hAnsi="Times New Roman" w:cs="Times New Roman"/>
                <w:sz w:val="28"/>
                <w:szCs w:val="28"/>
              </w:rPr>
              <w:t>озраста</w:t>
            </w:r>
            <w:proofErr w:type="spellEnd"/>
          </w:p>
          <w:p w:rsidR="00E00CD7" w:rsidRDefault="00E00CD7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4B675F">
              <w:rPr>
                <w:rFonts w:ascii="Times New Roman" w:hAnsi="Times New Roman" w:cs="Times New Roman"/>
                <w:sz w:val="28"/>
                <w:szCs w:val="28"/>
              </w:rPr>
              <w:t xml:space="preserve"> вторая </w:t>
            </w:r>
            <w:proofErr w:type="spellStart"/>
            <w:r w:rsidR="004B675F">
              <w:rPr>
                <w:rFonts w:ascii="Times New Roman" w:hAnsi="Times New Roman" w:cs="Times New Roman"/>
                <w:sz w:val="28"/>
                <w:szCs w:val="28"/>
              </w:rPr>
              <w:t>ран</w:t>
            </w:r>
            <w:proofErr w:type="gramStart"/>
            <w:r w:rsidR="004B675F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4B675F">
              <w:rPr>
                <w:rFonts w:ascii="Times New Roman" w:hAnsi="Times New Roman" w:cs="Times New Roman"/>
                <w:sz w:val="28"/>
                <w:szCs w:val="28"/>
              </w:rPr>
              <w:t>озраста</w:t>
            </w:r>
            <w:proofErr w:type="spellEnd"/>
          </w:p>
          <w:p w:rsidR="00E00CD7" w:rsidRDefault="00E00CD7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B675F">
              <w:rPr>
                <w:rFonts w:ascii="Times New Roman" w:hAnsi="Times New Roman" w:cs="Times New Roman"/>
                <w:sz w:val="28"/>
                <w:szCs w:val="28"/>
              </w:rPr>
              <w:t xml:space="preserve"> средняя</w:t>
            </w:r>
          </w:p>
        </w:tc>
        <w:tc>
          <w:tcPr>
            <w:tcW w:w="2268" w:type="dxa"/>
          </w:tcPr>
          <w:p w:rsidR="00E00CD7" w:rsidRDefault="00E00CD7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00CD7" w:rsidRDefault="00E00CD7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00CD7" w:rsidRDefault="00E00CD7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00CD7" w:rsidRDefault="00E00CD7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0CD7" w:rsidTr="00D81F6E">
        <w:tc>
          <w:tcPr>
            <w:tcW w:w="1560" w:type="dxa"/>
          </w:tcPr>
          <w:p w:rsidR="00E00CD7" w:rsidRDefault="00E00CD7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09.09.2020</w:t>
            </w:r>
          </w:p>
        </w:tc>
        <w:tc>
          <w:tcPr>
            <w:tcW w:w="3119" w:type="dxa"/>
          </w:tcPr>
          <w:p w:rsidR="00E00CD7" w:rsidRDefault="00E00CD7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№142-Д о зачислении</w:t>
            </w:r>
          </w:p>
        </w:tc>
        <w:tc>
          <w:tcPr>
            <w:tcW w:w="3543" w:type="dxa"/>
          </w:tcPr>
          <w:p w:rsidR="00E00CD7" w:rsidRDefault="00E00CD7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4B675F">
              <w:rPr>
                <w:rFonts w:ascii="Times New Roman" w:hAnsi="Times New Roman" w:cs="Times New Roman"/>
                <w:sz w:val="28"/>
                <w:szCs w:val="28"/>
              </w:rPr>
              <w:t xml:space="preserve"> вторая </w:t>
            </w:r>
            <w:proofErr w:type="spellStart"/>
            <w:r w:rsidR="004B675F">
              <w:rPr>
                <w:rFonts w:ascii="Times New Roman" w:hAnsi="Times New Roman" w:cs="Times New Roman"/>
                <w:sz w:val="28"/>
                <w:szCs w:val="28"/>
              </w:rPr>
              <w:t>ран</w:t>
            </w:r>
            <w:proofErr w:type="gramStart"/>
            <w:r w:rsidR="004B675F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4B675F">
              <w:rPr>
                <w:rFonts w:ascii="Times New Roman" w:hAnsi="Times New Roman" w:cs="Times New Roman"/>
                <w:sz w:val="28"/>
                <w:szCs w:val="28"/>
              </w:rPr>
              <w:t>озраста</w:t>
            </w:r>
            <w:proofErr w:type="spellEnd"/>
          </w:p>
        </w:tc>
        <w:tc>
          <w:tcPr>
            <w:tcW w:w="2268" w:type="dxa"/>
          </w:tcPr>
          <w:p w:rsidR="00E00CD7" w:rsidRDefault="00E00CD7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0CD7" w:rsidTr="00D81F6E">
        <w:tc>
          <w:tcPr>
            <w:tcW w:w="1560" w:type="dxa"/>
          </w:tcPr>
          <w:p w:rsidR="00E00CD7" w:rsidRDefault="00E00CD7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09.09.2020</w:t>
            </w:r>
          </w:p>
        </w:tc>
        <w:tc>
          <w:tcPr>
            <w:tcW w:w="3119" w:type="dxa"/>
          </w:tcPr>
          <w:p w:rsidR="00E00CD7" w:rsidRDefault="00F12678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№142/1-Д о переводе</w:t>
            </w:r>
          </w:p>
        </w:tc>
        <w:tc>
          <w:tcPr>
            <w:tcW w:w="3543" w:type="dxa"/>
          </w:tcPr>
          <w:p w:rsidR="00E00CD7" w:rsidRDefault="00E00CD7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B675F">
              <w:rPr>
                <w:rFonts w:ascii="Times New Roman" w:hAnsi="Times New Roman" w:cs="Times New Roman"/>
                <w:sz w:val="28"/>
                <w:szCs w:val="28"/>
              </w:rPr>
              <w:t xml:space="preserve"> старшая</w:t>
            </w:r>
          </w:p>
        </w:tc>
        <w:tc>
          <w:tcPr>
            <w:tcW w:w="2268" w:type="dxa"/>
          </w:tcPr>
          <w:p w:rsidR="00E00CD7" w:rsidRDefault="00E00CD7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2678" w:rsidTr="00D81F6E">
        <w:tc>
          <w:tcPr>
            <w:tcW w:w="1560" w:type="dxa"/>
          </w:tcPr>
          <w:p w:rsidR="00F12678" w:rsidRDefault="00F12678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10.09.2020</w:t>
            </w:r>
          </w:p>
        </w:tc>
        <w:tc>
          <w:tcPr>
            <w:tcW w:w="3119" w:type="dxa"/>
          </w:tcPr>
          <w:p w:rsidR="00F12678" w:rsidRDefault="00F12678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№143-Д о выбытии</w:t>
            </w:r>
          </w:p>
        </w:tc>
        <w:tc>
          <w:tcPr>
            <w:tcW w:w="3543" w:type="dxa"/>
          </w:tcPr>
          <w:p w:rsidR="00F12678" w:rsidRDefault="00F12678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B675F">
              <w:rPr>
                <w:rFonts w:ascii="Times New Roman" w:hAnsi="Times New Roman" w:cs="Times New Roman"/>
                <w:sz w:val="28"/>
                <w:szCs w:val="28"/>
              </w:rPr>
              <w:t xml:space="preserve"> старшая</w:t>
            </w:r>
          </w:p>
        </w:tc>
        <w:tc>
          <w:tcPr>
            <w:tcW w:w="2268" w:type="dxa"/>
          </w:tcPr>
          <w:p w:rsidR="00F12678" w:rsidRDefault="00F12678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2678" w:rsidTr="00D81F6E">
        <w:tc>
          <w:tcPr>
            <w:tcW w:w="1560" w:type="dxa"/>
          </w:tcPr>
          <w:p w:rsidR="00F12678" w:rsidRDefault="00F12678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11.09.2020</w:t>
            </w:r>
          </w:p>
        </w:tc>
        <w:tc>
          <w:tcPr>
            <w:tcW w:w="3119" w:type="dxa"/>
          </w:tcPr>
          <w:p w:rsidR="00F12678" w:rsidRDefault="00F12678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№144-Д о зачислении</w:t>
            </w:r>
          </w:p>
        </w:tc>
        <w:tc>
          <w:tcPr>
            <w:tcW w:w="3543" w:type="dxa"/>
          </w:tcPr>
          <w:p w:rsidR="00F12678" w:rsidRDefault="00F12678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67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B675F">
              <w:rPr>
                <w:rFonts w:ascii="Times New Roman" w:hAnsi="Times New Roman" w:cs="Times New Roman"/>
                <w:sz w:val="28"/>
                <w:szCs w:val="28"/>
              </w:rPr>
              <w:t>гкп</w:t>
            </w:r>
            <w:proofErr w:type="spellEnd"/>
            <w:r w:rsidR="004B67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B675F">
              <w:rPr>
                <w:rFonts w:ascii="Times New Roman" w:hAnsi="Times New Roman" w:cs="Times New Roman"/>
                <w:sz w:val="28"/>
                <w:szCs w:val="28"/>
              </w:rPr>
              <w:t>смеш</w:t>
            </w:r>
            <w:proofErr w:type="gramStart"/>
            <w:r w:rsidR="004B675F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="004B675F">
              <w:rPr>
                <w:rFonts w:ascii="Times New Roman" w:hAnsi="Times New Roman" w:cs="Times New Roman"/>
                <w:sz w:val="28"/>
                <w:szCs w:val="28"/>
              </w:rPr>
              <w:t>ошкольная</w:t>
            </w:r>
            <w:proofErr w:type="spellEnd"/>
          </w:p>
        </w:tc>
        <w:tc>
          <w:tcPr>
            <w:tcW w:w="2268" w:type="dxa"/>
          </w:tcPr>
          <w:p w:rsidR="00F12678" w:rsidRDefault="00F12678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2678" w:rsidTr="00D81F6E">
        <w:tc>
          <w:tcPr>
            <w:tcW w:w="1560" w:type="dxa"/>
          </w:tcPr>
          <w:p w:rsidR="00F12678" w:rsidRDefault="00F12678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11.09.2020</w:t>
            </w:r>
          </w:p>
        </w:tc>
        <w:tc>
          <w:tcPr>
            <w:tcW w:w="3119" w:type="dxa"/>
          </w:tcPr>
          <w:p w:rsidR="00F12678" w:rsidRDefault="00F12678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№148-Д о переводе</w:t>
            </w:r>
          </w:p>
        </w:tc>
        <w:tc>
          <w:tcPr>
            <w:tcW w:w="3543" w:type="dxa"/>
          </w:tcPr>
          <w:p w:rsidR="00F12678" w:rsidRDefault="00F12678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B675F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подготовительная</w:t>
            </w:r>
          </w:p>
          <w:p w:rsidR="00F12678" w:rsidRDefault="00F12678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B675F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подготовительная</w:t>
            </w:r>
          </w:p>
        </w:tc>
        <w:tc>
          <w:tcPr>
            <w:tcW w:w="2268" w:type="dxa"/>
          </w:tcPr>
          <w:p w:rsidR="00F12678" w:rsidRDefault="00F12678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12678" w:rsidRDefault="00F12678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2678" w:rsidTr="00D81F6E">
        <w:tc>
          <w:tcPr>
            <w:tcW w:w="1560" w:type="dxa"/>
          </w:tcPr>
          <w:p w:rsidR="00F12678" w:rsidRDefault="00F12678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14.09.2020</w:t>
            </w:r>
          </w:p>
        </w:tc>
        <w:tc>
          <w:tcPr>
            <w:tcW w:w="3119" w:type="dxa"/>
          </w:tcPr>
          <w:p w:rsidR="00F12678" w:rsidRDefault="00F12678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№149-Д о переводе</w:t>
            </w:r>
          </w:p>
        </w:tc>
        <w:tc>
          <w:tcPr>
            <w:tcW w:w="3543" w:type="dxa"/>
          </w:tcPr>
          <w:p w:rsidR="00F12678" w:rsidRDefault="00F12678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B675F">
              <w:rPr>
                <w:rFonts w:ascii="Times New Roman" w:hAnsi="Times New Roman" w:cs="Times New Roman"/>
                <w:sz w:val="28"/>
                <w:szCs w:val="28"/>
              </w:rPr>
              <w:t xml:space="preserve"> вторая младшая</w:t>
            </w:r>
          </w:p>
        </w:tc>
        <w:tc>
          <w:tcPr>
            <w:tcW w:w="2268" w:type="dxa"/>
          </w:tcPr>
          <w:p w:rsidR="00F12678" w:rsidRDefault="00F12678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2678" w:rsidTr="00D81F6E">
        <w:tc>
          <w:tcPr>
            <w:tcW w:w="1560" w:type="dxa"/>
          </w:tcPr>
          <w:p w:rsidR="00F12678" w:rsidRDefault="00F12678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14.09.2020</w:t>
            </w:r>
          </w:p>
        </w:tc>
        <w:tc>
          <w:tcPr>
            <w:tcW w:w="3119" w:type="dxa"/>
          </w:tcPr>
          <w:p w:rsidR="00F12678" w:rsidRDefault="00F12678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№151-Д о зачислении</w:t>
            </w:r>
          </w:p>
        </w:tc>
        <w:tc>
          <w:tcPr>
            <w:tcW w:w="3543" w:type="dxa"/>
          </w:tcPr>
          <w:p w:rsidR="00F12678" w:rsidRDefault="00F12678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B675F">
              <w:rPr>
                <w:rFonts w:ascii="Times New Roman" w:hAnsi="Times New Roman" w:cs="Times New Roman"/>
                <w:sz w:val="28"/>
                <w:szCs w:val="28"/>
              </w:rPr>
              <w:t xml:space="preserve"> вторая младшая</w:t>
            </w:r>
          </w:p>
          <w:p w:rsidR="00F12678" w:rsidRDefault="00F12678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4B675F">
              <w:rPr>
                <w:rFonts w:ascii="Times New Roman" w:hAnsi="Times New Roman" w:cs="Times New Roman"/>
                <w:sz w:val="28"/>
                <w:szCs w:val="28"/>
              </w:rPr>
              <w:t xml:space="preserve"> вторая </w:t>
            </w:r>
            <w:proofErr w:type="spellStart"/>
            <w:r w:rsidR="004B675F">
              <w:rPr>
                <w:rFonts w:ascii="Times New Roman" w:hAnsi="Times New Roman" w:cs="Times New Roman"/>
                <w:sz w:val="28"/>
                <w:szCs w:val="28"/>
              </w:rPr>
              <w:t>ран</w:t>
            </w:r>
            <w:proofErr w:type="gramStart"/>
            <w:r w:rsidR="004B675F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4B675F">
              <w:rPr>
                <w:rFonts w:ascii="Times New Roman" w:hAnsi="Times New Roman" w:cs="Times New Roman"/>
                <w:sz w:val="28"/>
                <w:szCs w:val="28"/>
              </w:rPr>
              <w:t>озраста</w:t>
            </w:r>
            <w:proofErr w:type="spellEnd"/>
          </w:p>
        </w:tc>
        <w:tc>
          <w:tcPr>
            <w:tcW w:w="2268" w:type="dxa"/>
          </w:tcPr>
          <w:p w:rsidR="00F12678" w:rsidRDefault="00F12678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12678" w:rsidRDefault="00F12678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12E4" w:rsidTr="00D81F6E">
        <w:tc>
          <w:tcPr>
            <w:tcW w:w="1560" w:type="dxa"/>
          </w:tcPr>
          <w:p w:rsidR="001F12E4" w:rsidRDefault="00A75DED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15.09.2020</w:t>
            </w:r>
          </w:p>
        </w:tc>
        <w:tc>
          <w:tcPr>
            <w:tcW w:w="3119" w:type="dxa"/>
          </w:tcPr>
          <w:p w:rsidR="001F12E4" w:rsidRDefault="00A75DED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№152-Д о зачислении</w:t>
            </w:r>
          </w:p>
        </w:tc>
        <w:tc>
          <w:tcPr>
            <w:tcW w:w="3543" w:type="dxa"/>
          </w:tcPr>
          <w:p w:rsidR="001F12E4" w:rsidRDefault="00A75DED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4B675F">
              <w:rPr>
                <w:rFonts w:ascii="Times New Roman" w:hAnsi="Times New Roman" w:cs="Times New Roman"/>
                <w:sz w:val="28"/>
                <w:szCs w:val="28"/>
              </w:rPr>
              <w:t xml:space="preserve"> вторая </w:t>
            </w:r>
            <w:proofErr w:type="spellStart"/>
            <w:r w:rsidR="004B675F">
              <w:rPr>
                <w:rFonts w:ascii="Times New Roman" w:hAnsi="Times New Roman" w:cs="Times New Roman"/>
                <w:sz w:val="28"/>
                <w:szCs w:val="28"/>
              </w:rPr>
              <w:t>ран</w:t>
            </w:r>
            <w:proofErr w:type="gramStart"/>
            <w:r w:rsidR="004B675F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4B675F">
              <w:rPr>
                <w:rFonts w:ascii="Times New Roman" w:hAnsi="Times New Roman" w:cs="Times New Roman"/>
                <w:sz w:val="28"/>
                <w:szCs w:val="28"/>
              </w:rPr>
              <w:t>озраста</w:t>
            </w:r>
            <w:proofErr w:type="spellEnd"/>
          </w:p>
          <w:p w:rsidR="00A75DED" w:rsidRDefault="00A75DED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67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B675F">
              <w:rPr>
                <w:rFonts w:ascii="Times New Roman" w:hAnsi="Times New Roman" w:cs="Times New Roman"/>
                <w:sz w:val="28"/>
                <w:szCs w:val="28"/>
              </w:rPr>
              <w:t>гкп</w:t>
            </w:r>
            <w:proofErr w:type="spellEnd"/>
            <w:r w:rsidR="004B675F">
              <w:rPr>
                <w:rFonts w:ascii="Times New Roman" w:hAnsi="Times New Roman" w:cs="Times New Roman"/>
                <w:sz w:val="28"/>
                <w:szCs w:val="28"/>
              </w:rPr>
              <w:t xml:space="preserve"> вторая </w:t>
            </w:r>
            <w:proofErr w:type="spellStart"/>
            <w:r w:rsidR="004B675F">
              <w:rPr>
                <w:rFonts w:ascii="Times New Roman" w:hAnsi="Times New Roman" w:cs="Times New Roman"/>
                <w:sz w:val="28"/>
                <w:szCs w:val="28"/>
              </w:rPr>
              <w:t>ран</w:t>
            </w:r>
            <w:proofErr w:type="gramStart"/>
            <w:r w:rsidR="004B675F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4B675F">
              <w:rPr>
                <w:rFonts w:ascii="Times New Roman" w:hAnsi="Times New Roman" w:cs="Times New Roman"/>
                <w:sz w:val="28"/>
                <w:szCs w:val="28"/>
              </w:rPr>
              <w:t>озраста</w:t>
            </w:r>
            <w:proofErr w:type="spellEnd"/>
          </w:p>
          <w:p w:rsidR="00A75DED" w:rsidRDefault="00A75DED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B675F">
              <w:rPr>
                <w:rFonts w:ascii="Times New Roman" w:hAnsi="Times New Roman" w:cs="Times New Roman"/>
                <w:sz w:val="28"/>
                <w:szCs w:val="28"/>
              </w:rPr>
              <w:t xml:space="preserve"> средняя</w:t>
            </w:r>
          </w:p>
        </w:tc>
        <w:tc>
          <w:tcPr>
            <w:tcW w:w="2268" w:type="dxa"/>
          </w:tcPr>
          <w:p w:rsidR="001F12E4" w:rsidRDefault="00A75DED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75DED" w:rsidRDefault="00A75DED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75DED" w:rsidRDefault="00A75DED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5DED" w:rsidTr="00D81F6E">
        <w:tc>
          <w:tcPr>
            <w:tcW w:w="1560" w:type="dxa"/>
          </w:tcPr>
          <w:p w:rsidR="00A75DED" w:rsidRDefault="00A75DED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15.09.2020</w:t>
            </w:r>
          </w:p>
        </w:tc>
        <w:tc>
          <w:tcPr>
            <w:tcW w:w="3119" w:type="dxa"/>
          </w:tcPr>
          <w:p w:rsidR="00A75DED" w:rsidRDefault="00A75DED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№153-Д о выбытии</w:t>
            </w:r>
          </w:p>
        </w:tc>
        <w:tc>
          <w:tcPr>
            <w:tcW w:w="3543" w:type="dxa"/>
          </w:tcPr>
          <w:p w:rsidR="00A75DED" w:rsidRDefault="00A75DED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B675F">
              <w:rPr>
                <w:rFonts w:ascii="Times New Roman" w:hAnsi="Times New Roman" w:cs="Times New Roman"/>
                <w:sz w:val="28"/>
                <w:szCs w:val="28"/>
              </w:rPr>
              <w:t xml:space="preserve"> старшая</w:t>
            </w:r>
          </w:p>
        </w:tc>
        <w:tc>
          <w:tcPr>
            <w:tcW w:w="2268" w:type="dxa"/>
          </w:tcPr>
          <w:p w:rsidR="00A75DED" w:rsidRDefault="00A75DED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5DED" w:rsidTr="00D81F6E">
        <w:tc>
          <w:tcPr>
            <w:tcW w:w="1560" w:type="dxa"/>
          </w:tcPr>
          <w:p w:rsidR="00A75DED" w:rsidRDefault="00A75DED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16.09.2020</w:t>
            </w:r>
          </w:p>
        </w:tc>
        <w:tc>
          <w:tcPr>
            <w:tcW w:w="3119" w:type="dxa"/>
          </w:tcPr>
          <w:p w:rsidR="00A75DED" w:rsidRDefault="00A75DED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№154-Д о зачислении</w:t>
            </w:r>
          </w:p>
        </w:tc>
        <w:tc>
          <w:tcPr>
            <w:tcW w:w="3543" w:type="dxa"/>
          </w:tcPr>
          <w:p w:rsidR="00A75DED" w:rsidRDefault="00A75DED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B675F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подготовительная</w:t>
            </w:r>
          </w:p>
        </w:tc>
        <w:tc>
          <w:tcPr>
            <w:tcW w:w="2268" w:type="dxa"/>
          </w:tcPr>
          <w:p w:rsidR="00A75DED" w:rsidRDefault="00A75DED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5DED" w:rsidTr="00D81F6E">
        <w:tc>
          <w:tcPr>
            <w:tcW w:w="1560" w:type="dxa"/>
          </w:tcPr>
          <w:p w:rsidR="00A75DED" w:rsidRDefault="00A75DED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16.09.2020</w:t>
            </w:r>
          </w:p>
        </w:tc>
        <w:tc>
          <w:tcPr>
            <w:tcW w:w="3119" w:type="dxa"/>
          </w:tcPr>
          <w:p w:rsidR="00A75DED" w:rsidRDefault="00A75DED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№155-Д о переводе</w:t>
            </w:r>
          </w:p>
        </w:tc>
        <w:tc>
          <w:tcPr>
            <w:tcW w:w="3543" w:type="dxa"/>
          </w:tcPr>
          <w:p w:rsidR="00A75DED" w:rsidRDefault="00A75DED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B675F">
              <w:rPr>
                <w:rFonts w:ascii="Times New Roman" w:hAnsi="Times New Roman" w:cs="Times New Roman"/>
                <w:sz w:val="28"/>
                <w:szCs w:val="28"/>
              </w:rPr>
              <w:t xml:space="preserve"> старшая</w:t>
            </w:r>
          </w:p>
          <w:p w:rsidR="00A75DED" w:rsidRDefault="00A75DED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B675F">
              <w:rPr>
                <w:rFonts w:ascii="Times New Roman" w:hAnsi="Times New Roman" w:cs="Times New Roman"/>
                <w:sz w:val="28"/>
                <w:szCs w:val="28"/>
              </w:rPr>
              <w:t xml:space="preserve"> старшая</w:t>
            </w:r>
          </w:p>
        </w:tc>
        <w:tc>
          <w:tcPr>
            <w:tcW w:w="2268" w:type="dxa"/>
          </w:tcPr>
          <w:p w:rsidR="00A75DED" w:rsidRDefault="00A75DED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75DED" w:rsidRDefault="00A75DED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5DED" w:rsidTr="00D81F6E">
        <w:tc>
          <w:tcPr>
            <w:tcW w:w="1560" w:type="dxa"/>
          </w:tcPr>
          <w:p w:rsidR="00A75DED" w:rsidRDefault="00A75DED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18.09.2020</w:t>
            </w:r>
          </w:p>
        </w:tc>
        <w:tc>
          <w:tcPr>
            <w:tcW w:w="3119" w:type="dxa"/>
          </w:tcPr>
          <w:p w:rsidR="00A75DED" w:rsidRDefault="00A75DED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№156-Д о зачислении</w:t>
            </w:r>
          </w:p>
        </w:tc>
        <w:tc>
          <w:tcPr>
            <w:tcW w:w="3543" w:type="dxa"/>
          </w:tcPr>
          <w:p w:rsidR="00A75DED" w:rsidRDefault="00A75DED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B675F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подготовительная</w:t>
            </w:r>
          </w:p>
          <w:p w:rsidR="00A75DED" w:rsidRDefault="00A75DED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B675F">
              <w:rPr>
                <w:rFonts w:ascii="Times New Roman" w:hAnsi="Times New Roman" w:cs="Times New Roman"/>
                <w:sz w:val="28"/>
                <w:szCs w:val="28"/>
              </w:rPr>
              <w:t xml:space="preserve"> вторая младшая</w:t>
            </w:r>
          </w:p>
        </w:tc>
        <w:tc>
          <w:tcPr>
            <w:tcW w:w="2268" w:type="dxa"/>
          </w:tcPr>
          <w:p w:rsidR="00A75DED" w:rsidRDefault="00A75DED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75DED" w:rsidRDefault="00A75DED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5DED" w:rsidTr="00D81F6E">
        <w:tc>
          <w:tcPr>
            <w:tcW w:w="1560" w:type="dxa"/>
          </w:tcPr>
          <w:p w:rsidR="00A75DED" w:rsidRDefault="00A75DED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18.09.2020</w:t>
            </w:r>
          </w:p>
        </w:tc>
        <w:tc>
          <w:tcPr>
            <w:tcW w:w="3119" w:type="dxa"/>
          </w:tcPr>
          <w:p w:rsidR="00A75DED" w:rsidRDefault="00A75DED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№157-Д о переводе</w:t>
            </w:r>
          </w:p>
        </w:tc>
        <w:tc>
          <w:tcPr>
            <w:tcW w:w="3543" w:type="dxa"/>
          </w:tcPr>
          <w:p w:rsidR="00A75DED" w:rsidRDefault="00A75DED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B675F">
              <w:rPr>
                <w:rFonts w:ascii="Times New Roman" w:hAnsi="Times New Roman" w:cs="Times New Roman"/>
                <w:sz w:val="28"/>
                <w:szCs w:val="28"/>
              </w:rPr>
              <w:t xml:space="preserve"> старшая</w:t>
            </w:r>
          </w:p>
        </w:tc>
        <w:tc>
          <w:tcPr>
            <w:tcW w:w="2268" w:type="dxa"/>
          </w:tcPr>
          <w:p w:rsidR="00A75DED" w:rsidRDefault="00A75DED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5DED" w:rsidTr="00D81F6E">
        <w:tc>
          <w:tcPr>
            <w:tcW w:w="1560" w:type="dxa"/>
          </w:tcPr>
          <w:p w:rsidR="00A75DED" w:rsidRDefault="00A75DED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21.09.2020</w:t>
            </w:r>
          </w:p>
        </w:tc>
        <w:tc>
          <w:tcPr>
            <w:tcW w:w="3119" w:type="dxa"/>
          </w:tcPr>
          <w:p w:rsidR="00A75DED" w:rsidRDefault="00A75DED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№159-Д о выбытии</w:t>
            </w:r>
          </w:p>
        </w:tc>
        <w:tc>
          <w:tcPr>
            <w:tcW w:w="3543" w:type="dxa"/>
          </w:tcPr>
          <w:p w:rsidR="00A75DED" w:rsidRDefault="00A75DED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B675F">
              <w:rPr>
                <w:rFonts w:ascii="Times New Roman" w:hAnsi="Times New Roman" w:cs="Times New Roman"/>
                <w:sz w:val="28"/>
                <w:szCs w:val="28"/>
              </w:rPr>
              <w:t xml:space="preserve"> вторая младшая</w:t>
            </w:r>
          </w:p>
        </w:tc>
        <w:tc>
          <w:tcPr>
            <w:tcW w:w="2268" w:type="dxa"/>
          </w:tcPr>
          <w:p w:rsidR="00A75DED" w:rsidRDefault="00A75DED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5DED" w:rsidTr="00D81F6E">
        <w:tc>
          <w:tcPr>
            <w:tcW w:w="1560" w:type="dxa"/>
          </w:tcPr>
          <w:p w:rsidR="00A75DED" w:rsidRDefault="00A75DED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21.09.2020</w:t>
            </w:r>
          </w:p>
        </w:tc>
        <w:tc>
          <w:tcPr>
            <w:tcW w:w="3119" w:type="dxa"/>
          </w:tcPr>
          <w:p w:rsidR="00A75DED" w:rsidRDefault="00A75DED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№160-Д о зачислении</w:t>
            </w:r>
          </w:p>
        </w:tc>
        <w:tc>
          <w:tcPr>
            <w:tcW w:w="3543" w:type="dxa"/>
          </w:tcPr>
          <w:p w:rsidR="00A75DED" w:rsidRDefault="00A75DED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B675F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подготовительная</w:t>
            </w:r>
          </w:p>
          <w:p w:rsidR="00A75DED" w:rsidRDefault="00A75DED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B675F">
              <w:rPr>
                <w:rFonts w:ascii="Times New Roman" w:hAnsi="Times New Roman" w:cs="Times New Roman"/>
                <w:sz w:val="28"/>
                <w:szCs w:val="28"/>
              </w:rPr>
              <w:t xml:space="preserve"> старшая</w:t>
            </w:r>
          </w:p>
          <w:p w:rsidR="00A75DED" w:rsidRDefault="00A75DED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67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B675F">
              <w:rPr>
                <w:rFonts w:ascii="Times New Roman" w:hAnsi="Times New Roman" w:cs="Times New Roman"/>
                <w:sz w:val="28"/>
                <w:szCs w:val="28"/>
              </w:rPr>
              <w:t>гкп</w:t>
            </w:r>
            <w:proofErr w:type="spellEnd"/>
            <w:r w:rsidR="004B675F">
              <w:rPr>
                <w:rFonts w:ascii="Times New Roman" w:hAnsi="Times New Roman" w:cs="Times New Roman"/>
                <w:sz w:val="28"/>
                <w:szCs w:val="28"/>
              </w:rPr>
              <w:t xml:space="preserve"> вторая </w:t>
            </w:r>
            <w:proofErr w:type="spellStart"/>
            <w:r w:rsidR="004B675F">
              <w:rPr>
                <w:rFonts w:ascii="Times New Roman" w:hAnsi="Times New Roman" w:cs="Times New Roman"/>
                <w:sz w:val="28"/>
                <w:szCs w:val="28"/>
              </w:rPr>
              <w:t>ран</w:t>
            </w:r>
            <w:proofErr w:type="gramStart"/>
            <w:r w:rsidR="004B675F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4B675F">
              <w:rPr>
                <w:rFonts w:ascii="Times New Roman" w:hAnsi="Times New Roman" w:cs="Times New Roman"/>
                <w:sz w:val="28"/>
                <w:szCs w:val="28"/>
              </w:rPr>
              <w:t>озраста</w:t>
            </w:r>
            <w:proofErr w:type="spellEnd"/>
          </w:p>
          <w:p w:rsidR="00A75DED" w:rsidRDefault="00A75DED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4B675F">
              <w:rPr>
                <w:rFonts w:ascii="Times New Roman" w:hAnsi="Times New Roman" w:cs="Times New Roman"/>
                <w:sz w:val="28"/>
                <w:szCs w:val="28"/>
              </w:rPr>
              <w:t xml:space="preserve"> вторая </w:t>
            </w:r>
            <w:proofErr w:type="spellStart"/>
            <w:r w:rsidR="004B675F">
              <w:rPr>
                <w:rFonts w:ascii="Times New Roman" w:hAnsi="Times New Roman" w:cs="Times New Roman"/>
                <w:sz w:val="28"/>
                <w:szCs w:val="28"/>
              </w:rPr>
              <w:t>ран</w:t>
            </w:r>
            <w:proofErr w:type="gramStart"/>
            <w:r w:rsidR="004B675F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4B675F">
              <w:rPr>
                <w:rFonts w:ascii="Times New Roman" w:hAnsi="Times New Roman" w:cs="Times New Roman"/>
                <w:sz w:val="28"/>
                <w:szCs w:val="28"/>
              </w:rPr>
              <w:t>озраста</w:t>
            </w:r>
            <w:proofErr w:type="spellEnd"/>
          </w:p>
        </w:tc>
        <w:tc>
          <w:tcPr>
            <w:tcW w:w="2268" w:type="dxa"/>
          </w:tcPr>
          <w:p w:rsidR="00A75DED" w:rsidRDefault="00A75DED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75DED" w:rsidRDefault="00A75DED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75DED" w:rsidRDefault="00A75DED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75DED" w:rsidRDefault="00A75DED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5DED" w:rsidTr="00D81F6E">
        <w:tc>
          <w:tcPr>
            <w:tcW w:w="1560" w:type="dxa"/>
          </w:tcPr>
          <w:p w:rsidR="00A75DED" w:rsidRDefault="00D81F6E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22.09.2020</w:t>
            </w:r>
          </w:p>
        </w:tc>
        <w:tc>
          <w:tcPr>
            <w:tcW w:w="3119" w:type="dxa"/>
          </w:tcPr>
          <w:p w:rsidR="00A75DED" w:rsidRDefault="00D81F6E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№161-Д о зачислении</w:t>
            </w:r>
          </w:p>
        </w:tc>
        <w:tc>
          <w:tcPr>
            <w:tcW w:w="3543" w:type="dxa"/>
          </w:tcPr>
          <w:p w:rsidR="00A75DED" w:rsidRDefault="00D81F6E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B675F">
              <w:rPr>
                <w:rFonts w:ascii="Times New Roman" w:hAnsi="Times New Roman" w:cs="Times New Roman"/>
                <w:sz w:val="28"/>
                <w:szCs w:val="28"/>
              </w:rPr>
              <w:t xml:space="preserve"> вторая младшая</w:t>
            </w:r>
          </w:p>
        </w:tc>
        <w:tc>
          <w:tcPr>
            <w:tcW w:w="2268" w:type="dxa"/>
          </w:tcPr>
          <w:p w:rsidR="00A75DED" w:rsidRDefault="00D81F6E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1F6E" w:rsidTr="00D81F6E">
        <w:tc>
          <w:tcPr>
            <w:tcW w:w="1560" w:type="dxa"/>
          </w:tcPr>
          <w:p w:rsidR="00D81F6E" w:rsidRDefault="00D81F6E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24.09.2020</w:t>
            </w:r>
          </w:p>
        </w:tc>
        <w:tc>
          <w:tcPr>
            <w:tcW w:w="3119" w:type="dxa"/>
          </w:tcPr>
          <w:p w:rsidR="00D81F6E" w:rsidRDefault="00D81F6E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№162-Д о зачислении</w:t>
            </w:r>
          </w:p>
        </w:tc>
        <w:tc>
          <w:tcPr>
            <w:tcW w:w="3543" w:type="dxa"/>
          </w:tcPr>
          <w:p w:rsidR="00D81F6E" w:rsidRDefault="00D81F6E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E4459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подготовительная</w:t>
            </w:r>
          </w:p>
          <w:p w:rsidR="00D81F6E" w:rsidRDefault="00D81F6E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81F6E" w:rsidRDefault="00D81F6E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1F6E" w:rsidTr="00D81F6E">
        <w:tc>
          <w:tcPr>
            <w:tcW w:w="1560" w:type="dxa"/>
          </w:tcPr>
          <w:p w:rsidR="00D81F6E" w:rsidRDefault="00D81F6E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25.09.2020</w:t>
            </w:r>
          </w:p>
        </w:tc>
        <w:tc>
          <w:tcPr>
            <w:tcW w:w="3119" w:type="dxa"/>
          </w:tcPr>
          <w:p w:rsidR="00D81F6E" w:rsidRDefault="00D81F6E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№163-Д о зачислении</w:t>
            </w:r>
          </w:p>
        </w:tc>
        <w:tc>
          <w:tcPr>
            <w:tcW w:w="3543" w:type="dxa"/>
          </w:tcPr>
          <w:p w:rsidR="00D81F6E" w:rsidRDefault="00D81F6E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E4459">
              <w:rPr>
                <w:rFonts w:ascii="Times New Roman" w:hAnsi="Times New Roman" w:cs="Times New Roman"/>
                <w:sz w:val="28"/>
                <w:szCs w:val="28"/>
              </w:rPr>
              <w:t xml:space="preserve"> старшая</w:t>
            </w:r>
          </w:p>
          <w:p w:rsidR="00D81F6E" w:rsidRDefault="00D81F6E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E4459">
              <w:rPr>
                <w:rFonts w:ascii="Times New Roman" w:hAnsi="Times New Roman" w:cs="Times New Roman"/>
                <w:sz w:val="28"/>
                <w:szCs w:val="28"/>
              </w:rPr>
              <w:t xml:space="preserve"> средняя</w:t>
            </w:r>
          </w:p>
        </w:tc>
        <w:tc>
          <w:tcPr>
            <w:tcW w:w="2268" w:type="dxa"/>
          </w:tcPr>
          <w:p w:rsidR="00D81F6E" w:rsidRDefault="00D81F6E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81F6E" w:rsidRDefault="00D81F6E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1F6E" w:rsidTr="00D81F6E">
        <w:tc>
          <w:tcPr>
            <w:tcW w:w="1560" w:type="dxa"/>
          </w:tcPr>
          <w:p w:rsidR="00D81F6E" w:rsidRDefault="00D81F6E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28.09.2020</w:t>
            </w:r>
          </w:p>
        </w:tc>
        <w:tc>
          <w:tcPr>
            <w:tcW w:w="3119" w:type="dxa"/>
          </w:tcPr>
          <w:p w:rsidR="00D81F6E" w:rsidRDefault="00D81F6E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№164-Д о зачислении</w:t>
            </w:r>
          </w:p>
        </w:tc>
        <w:tc>
          <w:tcPr>
            <w:tcW w:w="3543" w:type="dxa"/>
          </w:tcPr>
          <w:p w:rsidR="00D81F6E" w:rsidRDefault="00D81F6E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E4459">
              <w:rPr>
                <w:rFonts w:ascii="Times New Roman" w:hAnsi="Times New Roman" w:cs="Times New Roman"/>
                <w:sz w:val="28"/>
                <w:szCs w:val="28"/>
              </w:rPr>
              <w:t xml:space="preserve"> средняя</w:t>
            </w:r>
          </w:p>
        </w:tc>
        <w:tc>
          <w:tcPr>
            <w:tcW w:w="2268" w:type="dxa"/>
          </w:tcPr>
          <w:p w:rsidR="00D81F6E" w:rsidRDefault="00D81F6E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1F6E" w:rsidTr="00D81F6E">
        <w:tc>
          <w:tcPr>
            <w:tcW w:w="1560" w:type="dxa"/>
          </w:tcPr>
          <w:p w:rsidR="00D81F6E" w:rsidRDefault="00D81F6E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29.09.2020</w:t>
            </w:r>
          </w:p>
        </w:tc>
        <w:tc>
          <w:tcPr>
            <w:tcW w:w="3119" w:type="dxa"/>
          </w:tcPr>
          <w:p w:rsidR="00D81F6E" w:rsidRDefault="00D81F6E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№165-Д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озачислении</w:t>
            </w:r>
            <w:proofErr w:type="spellEnd"/>
          </w:p>
        </w:tc>
        <w:tc>
          <w:tcPr>
            <w:tcW w:w="3543" w:type="dxa"/>
          </w:tcPr>
          <w:p w:rsidR="00D81F6E" w:rsidRDefault="00D81F6E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E4459">
              <w:rPr>
                <w:rFonts w:ascii="Times New Roman" w:hAnsi="Times New Roman" w:cs="Times New Roman"/>
                <w:sz w:val="28"/>
                <w:szCs w:val="28"/>
              </w:rPr>
              <w:t xml:space="preserve"> вторая младшая</w:t>
            </w:r>
          </w:p>
          <w:p w:rsidR="00D81F6E" w:rsidRDefault="00D81F6E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3E4459">
              <w:rPr>
                <w:rFonts w:ascii="Times New Roman" w:hAnsi="Times New Roman" w:cs="Times New Roman"/>
                <w:sz w:val="28"/>
                <w:szCs w:val="28"/>
              </w:rPr>
              <w:t xml:space="preserve"> вторая </w:t>
            </w:r>
            <w:proofErr w:type="spellStart"/>
            <w:r w:rsidR="003E4459">
              <w:rPr>
                <w:rFonts w:ascii="Times New Roman" w:hAnsi="Times New Roman" w:cs="Times New Roman"/>
                <w:sz w:val="28"/>
                <w:szCs w:val="28"/>
              </w:rPr>
              <w:t>ран</w:t>
            </w:r>
            <w:proofErr w:type="gramStart"/>
            <w:r w:rsidR="003E4459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3E4459">
              <w:rPr>
                <w:rFonts w:ascii="Times New Roman" w:hAnsi="Times New Roman" w:cs="Times New Roman"/>
                <w:sz w:val="28"/>
                <w:szCs w:val="28"/>
              </w:rPr>
              <w:t>озраста</w:t>
            </w:r>
            <w:proofErr w:type="spellEnd"/>
          </w:p>
          <w:p w:rsidR="00D81F6E" w:rsidRDefault="00D81F6E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E4459">
              <w:rPr>
                <w:rFonts w:ascii="Times New Roman" w:hAnsi="Times New Roman" w:cs="Times New Roman"/>
                <w:sz w:val="28"/>
                <w:szCs w:val="28"/>
              </w:rPr>
              <w:t xml:space="preserve"> средняя</w:t>
            </w:r>
          </w:p>
          <w:p w:rsidR="00D81F6E" w:rsidRDefault="00D81F6E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E4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E4459">
              <w:rPr>
                <w:rFonts w:ascii="Times New Roman" w:hAnsi="Times New Roman" w:cs="Times New Roman"/>
                <w:sz w:val="28"/>
                <w:szCs w:val="28"/>
              </w:rPr>
              <w:t>онр</w:t>
            </w:r>
            <w:proofErr w:type="spellEnd"/>
            <w:r w:rsidR="003E4459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подготовительная</w:t>
            </w:r>
            <w:bookmarkStart w:id="0" w:name="_GoBack"/>
            <w:bookmarkEnd w:id="0"/>
          </w:p>
        </w:tc>
        <w:tc>
          <w:tcPr>
            <w:tcW w:w="2268" w:type="dxa"/>
          </w:tcPr>
          <w:p w:rsidR="00D81F6E" w:rsidRDefault="00D81F6E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81F6E" w:rsidRDefault="00D81F6E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81F6E" w:rsidRDefault="00D81F6E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81F6E" w:rsidRDefault="00D81F6E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F1099" w:rsidRPr="006F1099" w:rsidRDefault="006F1099" w:rsidP="006F10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F1099" w:rsidRPr="006F1099" w:rsidSect="009E4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E19"/>
    <w:rsid w:val="00013E19"/>
    <w:rsid w:val="00036C14"/>
    <w:rsid w:val="000755BA"/>
    <w:rsid w:val="000F0D2C"/>
    <w:rsid w:val="0013390A"/>
    <w:rsid w:val="001F12E4"/>
    <w:rsid w:val="002229B8"/>
    <w:rsid w:val="00245708"/>
    <w:rsid w:val="002A2B64"/>
    <w:rsid w:val="002D26AD"/>
    <w:rsid w:val="002D569C"/>
    <w:rsid w:val="002F423F"/>
    <w:rsid w:val="00304EE0"/>
    <w:rsid w:val="003452E0"/>
    <w:rsid w:val="00361701"/>
    <w:rsid w:val="0039668E"/>
    <w:rsid w:val="003A465A"/>
    <w:rsid w:val="003E4459"/>
    <w:rsid w:val="00452903"/>
    <w:rsid w:val="004857E0"/>
    <w:rsid w:val="00490976"/>
    <w:rsid w:val="0049580A"/>
    <w:rsid w:val="004B675F"/>
    <w:rsid w:val="004C174E"/>
    <w:rsid w:val="00680D10"/>
    <w:rsid w:val="006F1099"/>
    <w:rsid w:val="007F5F78"/>
    <w:rsid w:val="008558AE"/>
    <w:rsid w:val="008A19BC"/>
    <w:rsid w:val="009357EC"/>
    <w:rsid w:val="009B6A38"/>
    <w:rsid w:val="009E42AD"/>
    <w:rsid w:val="009F7996"/>
    <w:rsid w:val="00A34564"/>
    <w:rsid w:val="00A65977"/>
    <w:rsid w:val="00A7210C"/>
    <w:rsid w:val="00A75DED"/>
    <w:rsid w:val="00AA6D87"/>
    <w:rsid w:val="00AC4797"/>
    <w:rsid w:val="00AE2A19"/>
    <w:rsid w:val="00AE6019"/>
    <w:rsid w:val="00B11A75"/>
    <w:rsid w:val="00BC6E1E"/>
    <w:rsid w:val="00BF193C"/>
    <w:rsid w:val="00CE05C1"/>
    <w:rsid w:val="00D81F6E"/>
    <w:rsid w:val="00E00CD7"/>
    <w:rsid w:val="00EF39C3"/>
    <w:rsid w:val="00F00636"/>
    <w:rsid w:val="00F01C85"/>
    <w:rsid w:val="00F10E55"/>
    <w:rsid w:val="00F12678"/>
    <w:rsid w:val="00F41E85"/>
    <w:rsid w:val="00FB33A1"/>
    <w:rsid w:val="00FC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38</cp:revision>
  <cp:lastPrinted>2020-01-15T09:07:00Z</cp:lastPrinted>
  <dcterms:created xsi:type="dcterms:W3CDTF">2020-01-15T07:59:00Z</dcterms:created>
  <dcterms:modified xsi:type="dcterms:W3CDTF">2020-10-22T05:50:00Z</dcterms:modified>
</cp:coreProperties>
</file>